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F7" w:rsidRPr="00A91BD5" w:rsidRDefault="00C52AF7" w:rsidP="00A91BD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ДМИНИСТРАЦИЯ МУНИЦИПАЛЬНОГО ОБРАЗОВАНИЯ</w:t>
      </w:r>
    </w:p>
    <w:p w:rsidR="00C52AF7" w:rsidRPr="00A91BD5" w:rsidRDefault="00C52AF7" w:rsidP="00A91BD5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«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A91BD5">
        <w:rPr>
          <w:rFonts w:ascii="Times New Roman" w:hAnsi="Times New Roman" w:cs="Times New Roman"/>
          <w:b/>
          <w:sz w:val="28"/>
          <w:szCs w:val="28"/>
        </w:rPr>
        <w:t>СЕЛО БОЛХУНЫ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 АХТУБИНСКОГО МУНИЦИПАЛЬНОГО РАЙОНА АСТРАХАНСКОЙ ОБЛАСТИ</w:t>
      </w:r>
      <w:r w:rsidRPr="00A91BD5">
        <w:rPr>
          <w:rFonts w:ascii="Times New Roman" w:hAnsi="Times New Roman" w:cs="Times New Roman"/>
          <w:b/>
          <w:sz w:val="28"/>
          <w:szCs w:val="28"/>
        </w:rPr>
        <w:t>»</w:t>
      </w:r>
    </w:p>
    <w:p w:rsidR="00C52AF7" w:rsidRPr="00A91BD5" w:rsidRDefault="00C52AF7" w:rsidP="00A91BD5">
      <w:pPr>
        <w:pBdr>
          <w:bottom w:val="single" w:sz="12" w:space="1" w:color="auto"/>
        </w:pBdr>
        <w:jc w:val="center"/>
        <w:rPr>
          <w:b/>
          <w:bCs/>
          <w:sz w:val="28"/>
          <w:lang w:val="ru-RU"/>
        </w:rPr>
      </w:pPr>
      <w:r w:rsidRPr="00A91BD5">
        <w:rPr>
          <w:b/>
          <w:bCs/>
          <w:sz w:val="28"/>
          <w:lang w:val="ru-RU"/>
        </w:rPr>
        <w:t>АХТУБИНСКОГО РАЙОНА АСТРАХАНСКОЙ ОБЛАСТИ</w:t>
      </w:r>
    </w:p>
    <w:p w:rsidR="00C52AF7" w:rsidRPr="00A91BD5" w:rsidRDefault="00C52AF7" w:rsidP="00C52AF7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C52AF7" w:rsidRPr="00A91BD5" w:rsidRDefault="00B546F8" w:rsidP="00C52AF7">
      <w:pPr>
        <w:rPr>
          <w:b/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30</w:t>
      </w:r>
      <w:r w:rsidR="00C52AF7" w:rsidRPr="00A91BD5">
        <w:rPr>
          <w:b/>
          <w:bCs/>
          <w:sz w:val="28"/>
          <w:lang w:val="ru-RU"/>
        </w:rPr>
        <w:t>.</w:t>
      </w:r>
      <w:r w:rsidR="00FE005F">
        <w:rPr>
          <w:b/>
          <w:bCs/>
          <w:sz w:val="28"/>
          <w:lang w:val="ru-RU"/>
        </w:rPr>
        <w:t>0</w:t>
      </w:r>
      <w:r>
        <w:rPr>
          <w:b/>
          <w:bCs/>
          <w:sz w:val="28"/>
          <w:lang w:val="ru-RU"/>
        </w:rPr>
        <w:t>7</w:t>
      </w:r>
      <w:r w:rsidR="00C52AF7" w:rsidRPr="00A91BD5">
        <w:rPr>
          <w:b/>
          <w:bCs/>
          <w:sz w:val="28"/>
          <w:lang w:val="ru-RU"/>
        </w:rPr>
        <w:t>.202</w:t>
      </w:r>
      <w:r w:rsidR="00FE005F">
        <w:rPr>
          <w:b/>
          <w:bCs/>
          <w:sz w:val="28"/>
          <w:lang w:val="ru-RU"/>
        </w:rPr>
        <w:t>4</w:t>
      </w:r>
      <w:r w:rsidR="00C52AF7" w:rsidRPr="00A91BD5">
        <w:rPr>
          <w:b/>
          <w:bCs/>
          <w:sz w:val="28"/>
          <w:lang w:val="ru-RU"/>
        </w:rPr>
        <w:t xml:space="preserve">  г.</w:t>
      </w:r>
      <w:proofErr w:type="gramEnd"/>
      <w:r w:rsidR="00C52AF7" w:rsidRPr="00A91BD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>
        <w:rPr>
          <w:b/>
          <w:bCs/>
          <w:sz w:val="28"/>
          <w:lang w:val="ru-RU"/>
        </w:rPr>
        <w:t>31</w:t>
      </w:r>
      <w:r w:rsidR="00A91BD5" w:rsidRPr="00A91BD5">
        <w:rPr>
          <w:b/>
          <w:bCs/>
          <w:sz w:val="28"/>
          <w:lang w:val="ru-RU"/>
        </w:rPr>
        <w:t>-Ф</w:t>
      </w:r>
      <w:r w:rsidR="00C52AF7" w:rsidRPr="00A91BD5">
        <w:rPr>
          <w:b/>
          <w:bCs/>
          <w:sz w:val="28"/>
          <w:lang w:val="ru-RU"/>
        </w:rPr>
        <w:t xml:space="preserve">                                     </w:t>
      </w:r>
    </w:p>
    <w:p w:rsidR="00C52AF7" w:rsidRDefault="00C52AF7" w:rsidP="00C52AF7">
      <w:pPr>
        <w:jc w:val="center"/>
        <w:rPr>
          <w:b/>
          <w:bCs/>
          <w:sz w:val="28"/>
          <w:szCs w:val="28"/>
          <w:lang w:val="ru-RU"/>
        </w:rPr>
      </w:pPr>
    </w:p>
    <w:p w:rsidR="00C52AF7" w:rsidRPr="00B3425E" w:rsidRDefault="00CD366F" w:rsidP="00C52AF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присвоении </w:t>
      </w:r>
      <w:r w:rsidR="00C52AF7">
        <w:rPr>
          <w:bCs/>
          <w:sz w:val="28"/>
          <w:szCs w:val="28"/>
          <w:lang w:val="ru-RU"/>
        </w:rPr>
        <w:t>адрес</w:t>
      </w:r>
      <w:r w:rsidR="00FE005F">
        <w:rPr>
          <w:bCs/>
          <w:sz w:val="28"/>
          <w:szCs w:val="28"/>
          <w:lang w:val="ru-RU"/>
        </w:rPr>
        <w:t>а</w:t>
      </w:r>
      <w:r w:rsidR="00C52AF7" w:rsidRPr="00B3425E">
        <w:rPr>
          <w:bCs/>
          <w:sz w:val="28"/>
          <w:szCs w:val="28"/>
          <w:lang w:val="ru-RU"/>
        </w:rPr>
        <w:t xml:space="preserve"> з</w:t>
      </w:r>
      <w:r w:rsidR="00C52AF7">
        <w:rPr>
          <w:bCs/>
          <w:sz w:val="28"/>
          <w:szCs w:val="28"/>
          <w:lang w:val="ru-RU"/>
        </w:rPr>
        <w:t>дани</w:t>
      </w:r>
      <w:r w:rsidR="00FE005F">
        <w:rPr>
          <w:bCs/>
          <w:sz w:val="28"/>
          <w:szCs w:val="28"/>
          <w:lang w:val="ru-RU"/>
        </w:rPr>
        <w:t>ю</w:t>
      </w:r>
      <w:r w:rsidR="00C52AF7" w:rsidRPr="00B3425E">
        <w:rPr>
          <w:bCs/>
          <w:sz w:val="28"/>
          <w:szCs w:val="28"/>
          <w:lang w:val="ru-RU"/>
        </w:rPr>
        <w:t xml:space="preserve"> 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В соответствии с пунктом 21 части 1 статьи 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№ 1221 «Об утверждении Правил присвоения, изменения и аннулирования адресов», 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2BE9">
        <w:rPr>
          <w:sz w:val="28"/>
        </w:rPr>
        <w:t>адресообразующих</w:t>
      </w:r>
      <w:proofErr w:type="spellEnd"/>
      <w:r w:rsidRPr="003C2BE9">
        <w:rPr>
          <w:sz w:val="28"/>
        </w:rPr>
        <w:t xml:space="preserve"> элементов»</w:t>
      </w:r>
      <w:r w:rsidRPr="003C2BE9">
        <w:rPr>
          <w:bCs/>
          <w:sz w:val="28"/>
        </w:rPr>
        <w:t xml:space="preserve">, Уставом муниципального образования «Село Болхуны», </w:t>
      </w:r>
      <w:r w:rsidR="00A91BD5">
        <w:rPr>
          <w:bCs/>
          <w:sz w:val="28"/>
          <w:lang w:val="ru-RU"/>
        </w:rPr>
        <w:t xml:space="preserve">постановлением администрации </w:t>
      </w:r>
      <w:r w:rsidR="00A91BD5">
        <w:rPr>
          <w:bCs/>
          <w:sz w:val="28"/>
        </w:rPr>
        <w:t>от 10</w:t>
      </w:r>
      <w:r w:rsidRPr="003C2BE9">
        <w:rPr>
          <w:bCs/>
          <w:sz w:val="28"/>
        </w:rPr>
        <w:t>.</w:t>
      </w:r>
      <w:r w:rsidR="00A91BD5">
        <w:rPr>
          <w:bCs/>
          <w:sz w:val="28"/>
          <w:lang w:val="ru-RU"/>
        </w:rPr>
        <w:t>11</w:t>
      </w:r>
      <w:r w:rsidRPr="003C2BE9">
        <w:rPr>
          <w:bCs/>
          <w:sz w:val="28"/>
        </w:rPr>
        <w:t>.20</w:t>
      </w:r>
      <w:r w:rsidR="00A91BD5">
        <w:rPr>
          <w:bCs/>
          <w:sz w:val="28"/>
          <w:lang w:val="ru-RU"/>
        </w:rPr>
        <w:t>23</w:t>
      </w:r>
      <w:r w:rsidR="00A91BD5">
        <w:rPr>
          <w:bCs/>
          <w:sz w:val="28"/>
        </w:rPr>
        <w:t xml:space="preserve"> №49-</w:t>
      </w:r>
      <w:r w:rsidR="00A91BD5">
        <w:rPr>
          <w:bCs/>
          <w:sz w:val="28"/>
          <w:lang w:val="ru-RU"/>
        </w:rPr>
        <w:t>АР «</w:t>
      </w:r>
      <w:r w:rsidR="00A91BD5" w:rsidRPr="00A91BD5">
        <w:rPr>
          <w:bCs/>
          <w:sz w:val="28"/>
          <w:lang w:val="ru-RU"/>
        </w:rPr>
        <w:t>Об утверждении административного регламента администрации муниципального образования "Сельское поселение село Болхуны Ахтубинского муниципального района Астраханской области" предоставления муниципальной услуги "Присвоение, изменение и аннулирование адресов объекта недвижимости»</w:t>
      </w:r>
      <w:r w:rsidRPr="003C2BE9">
        <w:rPr>
          <w:bCs/>
          <w:sz w:val="28"/>
        </w:rPr>
        <w:t xml:space="preserve">,  </w:t>
      </w:r>
      <w:r>
        <w:rPr>
          <w:bCs/>
          <w:sz w:val="28"/>
          <w:lang w:val="ru-RU"/>
        </w:rPr>
        <w:t>в</w:t>
      </w:r>
      <w:r>
        <w:rPr>
          <w:sz w:val="28"/>
          <w:lang w:val="ru-RU"/>
        </w:rPr>
        <w:t xml:space="preserve"> связи с необходимостью присвоения адреса объекту недвижимого имущества, расположенного на территории муниципального образования «Село Болхуны», руководствуясь статьей 8 градостроительного кодекса РФ,  Уставом МО «Село Болхуны», администрация МО «Село Болхуны»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B546F8" w:rsidRPr="00B546F8" w:rsidRDefault="00B546F8" w:rsidP="00B546F8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  <w:lang w:val="ru-RU"/>
        </w:rPr>
      </w:pPr>
      <w:r w:rsidRPr="00B546F8">
        <w:rPr>
          <w:sz w:val="28"/>
          <w:szCs w:val="28"/>
          <w:lang w:val="ru-RU"/>
        </w:rPr>
        <w:t>Объекту недв</w:t>
      </w:r>
      <w:r>
        <w:rPr>
          <w:sz w:val="28"/>
          <w:szCs w:val="28"/>
          <w:lang w:val="ru-RU"/>
        </w:rPr>
        <w:t>ижимости зданию (жилому дому</w:t>
      </w:r>
      <w:r w:rsidRPr="00B546F8">
        <w:rPr>
          <w:sz w:val="28"/>
          <w:szCs w:val="28"/>
          <w:lang w:val="ru-RU"/>
        </w:rPr>
        <w:t>), общей площадью 5</w:t>
      </w:r>
      <w:r>
        <w:rPr>
          <w:sz w:val="28"/>
          <w:szCs w:val="28"/>
          <w:lang w:val="ru-RU"/>
        </w:rPr>
        <w:t>5</w:t>
      </w:r>
      <w:r w:rsidRPr="00B546F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4</w:t>
      </w:r>
      <w:r w:rsidRPr="00B546F8">
        <w:rPr>
          <w:sz w:val="28"/>
          <w:szCs w:val="28"/>
          <w:lang w:val="ru-RU"/>
        </w:rPr>
        <w:t xml:space="preserve"> </w:t>
      </w:r>
      <w:proofErr w:type="spellStart"/>
      <w:r w:rsidRPr="00B546F8">
        <w:rPr>
          <w:sz w:val="28"/>
          <w:szCs w:val="28"/>
          <w:lang w:val="ru-RU"/>
        </w:rPr>
        <w:t>кв.м</w:t>
      </w:r>
      <w:proofErr w:type="spellEnd"/>
      <w:r w:rsidRPr="00B546F8">
        <w:rPr>
          <w:sz w:val="28"/>
          <w:szCs w:val="28"/>
          <w:lang w:val="ru-RU"/>
        </w:rPr>
        <w:t>., с кадастровым номером 30:01:020</w:t>
      </w:r>
      <w:r>
        <w:rPr>
          <w:sz w:val="28"/>
          <w:szCs w:val="28"/>
          <w:lang w:val="ru-RU"/>
        </w:rPr>
        <w:t>101:547</w:t>
      </w:r>
      <w:r w:rsidRPr="00B546F8">
        <w:rPr>
          <w:sz w:val="28"/>
          <w:szCs w:val="28"/>
          <w:lang w:val="ru-RU"/>
        </w:rPr>
        <w:t>, расположенному на земельном участке с кадастровым номером 30:01:020</w:t>
      </w:r>
      <w:r>
        <w:rPr>
          <w:sz w:val="28"/>
          <w:szCs w:val="28"/>
          <w:lang w:val="ru-RU"/>
        </w:rPr>
        <w:t>1</w:t>
      </w:r>
      <w:r w:rsidRPr="00B546F8">
        <w:rPr>
          <w:sz w:val="28"/>
          <w:szCs w:val="28"/>
          <w:lang w:val="ru-RU"/>
        </w:rPr>
        <w:t>01:2</w:t>
      </w:r>
      <w:r>
        <w:rPr>
          <w:sz w:val="28"/>
          <w:szCs w:val="28"/>
          <w:lang w:val="ru-RU"/>
        </w:rPr>
        <w:t>47</w:t>
      </w:r>
      <w:r w:rsidRPr="00B546F8">
        <w:rPr>
          <w:sz w:val="28"/>
          <w:szCs w:val="28"/>
          <w:lang w:val="ru-RU"/>
        </w:rPr>
        <w:t xml:space="preserve"> по </w:t>
      </w:r>
      <w:proofErr w:type="gramStart"/>
      <w:r w:rsidRPr="00B546F8">
        <w:rPr>
          <w:sz w:val="28"/>
          <w:szCs w:val="28"/>
          <w:lang w:val="ru-RU"/>
        </w:rPr>
        <w:t>адресу:  Астраханская</w:t>
      </w:r>
      <w:proofErr w:type="gramEnd"/>
      <w:r w:rsidRPr="00B546F8">
        <w:rPr>
          <w:sz w:val="28"/>
          <w:szCs w:val="28"/>
          <w:lang w:val="ru-RU"/>
        </w:rPr>
        <w:t xml:space="preserve"> область, Ахтубинский район, </w:t>
      </w:r>
      <w:r>
        <w:rPr>
          <w:sz w:val="28"/>
          <w:szCs w:val="28"/>
          <w:lang w:val="ru-RU"/>
        </w:rPr>
        <w:t xml:space="preserve">примерно в 11 км по направлению на юго-восток от </w:t>
      </w:r>
      <w:proofErr w:type="spellStart"/>
      <w:r>
        <w:rPr>
          <w:sz w:val="28"/>
          <w:szCs w:val="28"/>
          <w:lang w:val="ru-RU"/>
        </w:rPr>
        <w:t>с.Болхуны</w:t>
      </w:r>
      <w:proofErr w:type="spellEnd"/>
      <w:r w:rsidRPr="00B546F8">
        <w:rPr>
          <w:sz w:val="28"/>
          <w:szCs w:val="28"/>
          <w:lang w:val="ru-RU"/>
        </w:rPr>
        <w:t>, присвоить  адрес: Астраханская область, Ахтубинский рай</w:t>
      </w:r>
      <w:r>
        <w:rPr>
          <w:sz w:val="28"/>
          <w:szCs w:val="28"/>
          <w:lang w:val="ru-RU"/>
        </w:rPr>
        <w:t xml:space="preserve">он, село Болхуны, улица </w:t>
      </w:r>
      <w:proofErr w:type="spellStart"/>
      <w:r>
        <w:rPr>
          <w:sz w:val="28"/>
          <w:szCs w:val="28"/>
          <w:lang w:val="ru-RU"/>
        </w:rPr>
        <w:t>Бондаренкова</w:t>
      </w:r>
      <w:proofErr w:type="spellEnd"/>
      <w:r w:rsidRPr="00B546F8">
        <w:rPr>
          <w:sz w:val="28"/>
          <w:szCs w:val="28"/>
          <w:lang w:val="ru-RU"/>
        </w:rPr>
        <w:t xml:space="preserve">, дом </w:t>
      </w:r>
      <w:r>
        <w:rPr>
          <w:sz w:val="28"/>
          <w:szCs w:val="28"/>
          <w:lang w:val="ru-RU"/>
        </w:rPr>
        <w:t>2</w:t>
      </w:r>
      <w:r w:rsidRPr="00B546F8">
        <w:rPr>
          <w:sz w:val="28"/>
          <w:szCs w:val="28"/>
          <w:lang w:val="ru-RU"/>
        </w:rPr>
        <w:t>.</w:t>
      </w:r>
    </w:p>
    <w:p w:rsidR="00B546F8" w:rsidRDefault="00B546F8" w:rsidP="00B546F8">
      <w:pPr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Собственнику здания обеспечить внесение изменений по указанному адресу в техническую и учетную документацию. Уведомить, о присвоении адресного номера зданию, филиал ФГУП «ФКП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» по Астраханской области, </w:t>
      </w:r>
      <w:proofErr w:type="spellStart"/>
      <w:r>
        <w:rPr>
          <w:sz w:val="28"/>
          <w:szCs w:val="28"/>
          <w:lang w:val="ru-RU"/>
        </w:rPr>
        <w:t>Ахтубинское</w:t>
      </w:r>
      <w:proofErr w:type="spellEnd"/>
      <w:r>
        <w:rPr>
          <w:sz w:val="28"/>
          <w:szCs w:val="28"/>
          <w:lang w:val="ru-RU"/>
        </w:rPr>
        <w:t xml:space="preserve"> ФГУП «</w:t>
      </w:r>
      <w:proofErr w:type="spellStart"/>
      <w:r>
        <w:rPr>
          <w:sz w:val="28"/>
          <w:szCs w:val="28"/>
          <w:lang w:val="ru-RU"/>
        </w:rPr>
        <w:t>Ростехинвентаризация</w:t>
      </w:r>
      <w:proofErr w:type="spellEnd"/>
      <w:r>
        <w:rPr>
          <w:sz w:val="28"/>
          <w:szCs w:val="28"/>
          <w:lang w:val="ru-RU"/>
        </w:rPr>
        <w:t xml:space="preserve">-Федеральное БТИ» по Астраханской области и </w:t>
      </w:r>
      <w:proofErr w:type="gramStart"/>
      <w:r>
        <w:rPr>
          <w:sz w:val="28"/>
          <w:szCs w:val="28"/>
          <w:lang w:val="ru-RU"/>
        </w:rPr>
        <w:t>иные заинтересованные организации</w:t>
      </w:r>
      <w:bookmarkStart w:id="0" w:name="_GoBack"/>
      <w:bookmarkEnd w:id="0"/>
      <w:proofErr w:type="gramEnd"/>
      <w:r>
        <w:rPr>
          <w:sz w:val="28"/>
          <w:szCs w:val="28"/>
          <w:lang w:val="ru-RU"/>
        </w:rPr>
        <w:t xml:space="preserve"> и учреждения.</w:t>
      </w:r>
    </w:p>
    <w:p w:rsidR="00B546F8" w:rsidRDefault="00B546F8" w:rsidP="00B546F8">
      <w:pPr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со дня его подписания.</w:t>
      </w:r>
    </w:p>
    <w:p w:rsidR="00C52AF7" w:rsidRDefault="00C52AF7" w:rsidP="00C52AF7">
      <w:pPr>
        <w:rPr>
          <w:sz w:val="28"/>
          <w:szCs w:val="28"/>
          <w:lang w:val="ru-RU"/>
        </w:rPr>
      </w:pPr>
    </w:p>
    <w:p w:rsidR="00946543" w:rsidRDefault="00946543" w:rsidP="00C52AF7">
      <w:pPr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sectPr w:rsidR="00C52AF7" w:rsidSect="00B546F8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7FC"/>
    <w:multiLevelType w:val="hybridMultilevel"/>
    <w:tmpl w:val="1A2212BE"/>
    <w:lvl w:ilvl="0" w:tplc="6590D7D0">
      <w:start w:val="1"/>
      <w:numFmt w:val="decimal"/>
      <w:lvlText w:val="%1."/>
      <w:lvlJc w:val="left"/>
      <w:pPr>
        <w:ind w:left="1781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A966B71"/>
    <w:multiLevelType w:val="multilevel"/>
    <w:tmpl w:val="2A966B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52705B0B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7019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02AC"/>
    <w:multiLevelType w:val="multilevel"/>
    <w:tmpl w:val="78D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 w15:restartNumberingAfterBreak="0">
    <w:nsid w:val="767A719C"/>
    <w:multiLevelType w:val="hybridMultilevel"/>
    <w:tmpl w:val="CF160170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55"/>
    <w:rsid w:val="000076DE"/>
    <w:rsid w:val="00071E52"/>
    <w:rsid w:val="000C0271"/>
    <w:rsid w:val="00121234"/>
    <w:rsid w:val="00122F8A"/>
    <w:rsid w:val="001275FF"/>
    <w:rsid w:val="00155646"/>
    <w:rsid w:val="00160266"/>
    <w:rsid w:val="00383AA7"/>
    <w:rsid w:val="00401604"/>
    <w:rsid w:val="0049703C"/>
    <w:rsid w:val="004A2366"/>
    <w:rsid w:val="004E4E36"/>
    <w:rsid w:val="00516AF9"/>
    <w:rsid w:val="005E46DE"/>
    <w:rsid w:val="00621889"/>
    <w:rsid w:val="006A4355"/>
    <w:rsid w:val="006B6BCF"/>
    <w:rsid w:val="006E2B4B"/>
    <w:rsid w:val="006F3110"/>
    <w:rsid w:val="007402E4"/>
    <w:rsid w:val="00770369"/>
    <w:rsid w:val="007B3DF8"/>
    <w:rsid w:val="007D215D"/>
    <w:rsid w:val="00946543"/>
    <w:rsid w:val="0096573C"/>
    <w:rsid w:val="009B44EF"/>
    <w:rsid w:val="00A91BD5"/>
    <w:rsid w:val="00B3425E"/>
    <w:rsid w:val="00B546F8"/>
    <w:rsid w:val="00BE7C0D"/>
    <w:rsid w:val="00C063D3"/>
    <w:rsid w:val="00C52AF7"/>
    <w:rsid w:val="00C80789"/>
    <w:rsid w:val="00CD366F"/>
    <w:rsid w:val="00D63B09"/>
    <w:rsid w:val="00E14548"/>
    <w:rsid w:val="00F955D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E993"/>
  <w15:docId w15:val="{749776E7-4563-460B-89A1-3A6A538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55"/>
    <w:pPr>
      <w:widowControl w:val="0"/>
      <w:jc w:val="lef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6A4355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A4355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6A4355"/>
    <w:pPr>
      <w:ind w:left="720"/>
      <w:contextualSpacing/>
    </w:pPr>
  </w:style>
  <w:style w:type="character" w:customStyle="1" w:styleId="FontStyle12">
    <w:name w:val="Font Style12"/>
    <w:rsid w:val="006A435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A4355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401604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40160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83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AA7"/>
    <w:rPr>
      <w:rFonts w:ascii="Segoe UI" w:eastAsia="Andale Sans UI" w:hAnsi="Segoe UI" w:cs="Segoe UI"/>
      <w:sz w:val="18"/>
      <w:szCs w:val="18"/>
      <w:lang w:val="en-US" w:bidi="en-US"/>
    </w:rPr>
  </w:style>
  <w:style w:type="paragraph" w:styleId="a8">
    <w:name w:val="Normal (Web)"/>
    <w:basedOn w:val="a"/>
    <w:uiPriority w:val="99"/>
    <w:unhideWhenUsed/>
    <w:rsid w:val="000C0271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9</cp:revision>
  <cp:lastPrinted>2023-12-07T08:34:00Z</cp:lastPrinted>
  <dcterms:created xsi:type="dcterms:W3CDTF">2023-12-07T06:24:00Z</dcterms:created>
  <dcterms:modified xsi:type="dcterms:W3CDTF">2024-07-30T09:42:00Z</dcterms:modified>
</cp:coreProperties>
</file>